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23" w:rsidRPr="0073458B" w:rsidRDefault="00E665AA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szCs w:val="21"/>
        </w:rPr>
        <w:t>様式第４－②</w:t>
      </w:r>
    </w:p>
    <w:tbl>
      <w:tblPr>
        <w:tblW w:w="955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8C2823" w:rsidRPr="0073458B" w:rsidTr="00083AD0">
        <w:trPr>
          <w:trHeight w:val="10996"/>
        </w:trPr>
        <w:tc>
          <w:tcPr>
            <w:tcW w:w="9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1225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甲賀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市長　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岩永　裕貴　あて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A9512E" w:rsidRDefault="00D6272B" w:rsidP="00A951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A951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8C2823" w:rsidRPr="0073458B" w:rsidRDefault="006F2D53" w:rsidP="007B6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私は、(＊1)新型コロナウイルス感染症</w:t>
            </w:r>
            <w:r w:rsidR="008C282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8C2823" w:rsidRPr="0073458B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8C282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8C282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9C05FD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24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8C282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9C05FD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27" type="#_x0000_t202" style="position:absolute;left:0;text-align:left;margin-left:124.45pt;margin-top:.3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07198A" w:rsidRPr="0073458B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8C2823" w:rsidRPr="002129E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Ｂ：Ａの期間前２か月間の売上高等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9C05F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07198A" w:rsidRPr="009C05FD" w:rsidRDefault="009C05FD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Ｃ：最近３か月間の売上高等の平均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9C05FD" w:rsidRDefault="009C05FD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28" type="#_x0000_t202" style="position:absolute;margin-left:194pt;margin-top:10.85pt;width:78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823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9C05FD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9C05FD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="002772B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29" type="#_x0000_t202" style="position:absolute;margin-left:73.45pt;margin-top:2.6pt;width:129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9C05FD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9C05FD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="002772B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73458B" w:rsidRDefault="008C2823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07198A" w:rsidP="009C05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2772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:rsidR="002557A1" w:rsidRPr="00083AD0" w:rsidRDefault="008C2823" w:rsidP="00083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</w:tc>
      </w:tr>
    </w:tbl>
    <w:p w:rsidR="008C2823" w:rsidRPr="008C2823" w:rsidRDefault="00083AD0" w:rsidP="008C2823">
      <w:pPr>
        <w:suppressAutoHyphens/>
        <w:wordWrap w:val="0"/>
        <w:spacing w:line="246" w:lineRule="exact"/>
        <w:jc w:val="left"/>
        <w:textAlignment w:val="baseline"/>
        <w:rPr>
          <w:sz w:val="22"/>
        </w:rPr>
      </w:pPr>
      <w:r>
        <w:rPr>
          <w:rFonts w:ascii="ＭＳ ゴシック" w:eastAsia="ＭＳ ゴシック" w:hAnsi="Times New Roman" w:cs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7A858C" wp14:editId="2E621092">
                <wp:simplePos x="0" y="0"/>
                <wp:positionH relativeFrom="column">
                  <wp:posOffset>48260</wp:posOffset>
                </wp:positionH>
                <wp:positionV relativeFrom="paragraph">
                  <wp:posOffset>125095</wp:posOffset>
                </wp:positionV>
                <wp:extent cx="6067425" cy="243205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2B" w:rsidRDefault="00D6272B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6F2D53"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(＊1)</w:t>
                            </w:r>
                            <w:r w:rsid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="006F2D5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D6272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「災害その他突発的に生じた事由」を入れる。</w:t>
                            </w:r>
                          </w:p>
                          <w:p w:rsidR="006F2D53" w:rsidRDefault="006F2D53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（注２</w:t>
                            </w:r>
                            <w:r w:rsidRPr="006F2D5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２の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見込み売上高等には、実績を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することが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市長から認定を受けた後、本認定の有効期間内に金融機関又は信用保証協会に対して、経営安定関連保証の申込みを行うことが必要です。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2772BE" w:rsidRPr="000F0C2E" w:rsidRDefault="002772BE" w:rsidP="004D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様式は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4D0C2E" w:rsidRPr="004D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業歴３ヶ月以上１年１ヶ月</w:t>
                            </w:r>
                            <w:bookmarkStart w:id="0" w:name="_GoBack"/>
                            <w:bookmarkEnd w:id="0"/>
                            <w:r w:rsidR="004D0C2E" w:rsidRPr="004D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未満の場合あるいは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前年以降、事業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等により前年比較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が適当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でない特段の事情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場合に使用します。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12255D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甲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商　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 号</w:t>
                            </w:r>
                          </w:p>
                          <w:p w:rsidR="008C2823" w:rsidRDefault="006F2D5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年　　月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　月　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　年　　月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  <w:r w:rsidR="00F3298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F3298E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まで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6F2D53" w:rsidP="006F2D53">
                            <w:pPr>
                              <w:wordWrap w:val="0"/>
                              <w:ind w:right="84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甲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>賀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市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岩　永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 xml:space="preserve">　裕</w:t>
                            </w:r>
                            <w:r w:rsidR="001225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貴　　</w:t>
                            </w:r>
                            <w:r w:rsidR="0012255D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  <w:r w:rsidR="0007198A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858C" id="テキスト ボックス 11" o:spid="_x0000_s1030" type="#_x0000_t202" style="position:absolute;margin-left:3.8pt;margin-top:9.85pt;width:477.75pt;height:191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" filled="f" stroked="f" strokeweight=".5pt">
                <v:textbox>
                  <w:txbxContent>
                    <w:p w:rsidR="00D6272B" w:rsidRDefault="00D6272B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 w:rsidR="006F2D53"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(＊1)</w:t>
                      </w:r>
                      <w:r w:rsid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には</w:t>
                      </w:r>
                      <w:r w:rsidR="006F2D5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 w:rsidRPr="00D6272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「災害その他突発的に生じた事由」を入れる。</w:t>
                      </w:r>
                    </w:p>
                    <w:p w:rsidR="006F2D53" w:rsidRDefault="006F2D53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（注２</w:t>
                      </w:r>
                      <w:r w:rsidRPr="006F2D5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２の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見込み売上高等には、実績を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することが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市長から認定を受けた後、本認定の有効期間内に金融機関又は信用保証協会に対して、経営安定関連保証の申込みを行うことが必要です。</w:t>
                      </w:r>
                    </w:p>
                    <w:p w:rsidR="002772BE" w:rsidRPr="000F0C2E" w:rsidRDefault="002772BE" w:rsidP="004D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様式は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  <w:r w:rsidR="004D0C2E" w:rsidRPr="004D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業歴３ヶ月以上１年１ヶ月</w:t>
                      </w:r>
                      <w:bookmarkStart w:id="1" w:name="_GoBack"/>
                      <w:bookmarkEnd w:id="1"/>
                      <w:r w:rsidR="004D0C2E" w:rsidRPr="004D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未満の場合あるいは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前年以降、事業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拡大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等により前年比較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が適当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でない特段の事情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場合に使用します。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12255D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甲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商　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第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 号</w:t>
                      </w:r>
                    </w:p>
                    <w:p w:rsidR="008C2823" w:rsidRDefault="006F2D5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年　　月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　月　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　年　　月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  <w:r w:rsidR="00F3298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F3298E">
                        <w:rPr>
                          <w:rFonts w:asciiTheme="majorEastAsia" w:eastAsiaTheme="majorEastAsia" w:hAnsiTheme="majorEastAsia"/>
                          <w:sz w:val="18"/>
                        </w:rPr>
                        <w:t>まで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6F2D53" w:rsidP="006F2D53">
                      <w:pPr>
                        <w:wordWrap w:val="0"/>
                        <w:ind w:right="84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甲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>賀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市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岩　永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 xml:space="preserve">　裕</w:t>
                      </w:r>
                      <w:r w:rsidR="0012255D">
                        <w:rPr>
                          <w:rFonts w:asciiTheme="majorEastAsia" w:eastAsiaTheme="majorEastAsia" w:hAnsiTheme="majorEastAsia" w:hint="eastAsia"/>
                        </w:rPr>
                        <w:t xml:space="preserve">　貴　　</w:t>
                      </w:r>
                      <w:r w:rsidR="0012255D">
                        <w:rPr>
                          <w:rFonts w:asciiTheme="majorEastAsia" w:eastAsiaTheme="majorEastAsia" w:hAnsiTheme="majorEastAsia"/>
                        </w:rPr>
                        <w:t>印</w:t>
                      </w:r>
                      <w:r w:rsidR="0007198A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98A"/>
    <w:rsid w:val="00083AD0"/>
    <w:rsid w:val="0009372B"/>
    <w:rsid w:val="000C030F"/>
    <w:rsid w:val="000C69A3"/>
    <w:rsid w:val="000E0E45"/>
    <w:rsid w:val="000F0C2E"/>
    <w:rsid w:val="000F41FB"/>
    <w:rsid w:val="0012255D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772B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3D7D2E"/>
    <w:rsid w:val="00476298"/>
    <w:rsid w:val="00491803"/>
    <w:rsid w:val="00495A2A"/>
    <w:rsid w:val="004A1BB1"/>
    <w:rsid w:val="004B2743"/>
    <w:rsid w:val="004D0C2E"/>
    <w:rsid w:val="004D1541"/>
    <w:rsid w:val="004D1C76"/>
    <w:rsid w:val="004E2DC9"/>
    <w:rsid w:val="004F6B3A"/>
    <w:rsid w:val="00537AC2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2D53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05F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512E"/>
    <w:rsid w:val="00AA7BC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665AA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298E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BA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60AE-F232-4F68-862A-CC611198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2021-12-27T06:04:00Z</dcterms:modified>
</cp:coreProperties>
</file>